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CA666" w14:textId="77777777" w:rsidR="009C44D5" w:rsidRPr="00BC1B0D" w:rsidRDefault="009C44D5" w:rsidP="009C44D5">
      <w:pPr>
        <w:pStyle w:val="tablecontents"/>
        <w:spacing w:after="0"/>
        <w:rPr>
          <w:rFonts w:ascii="Arial" w:hAnsi="Arial" w:cs="Arial"/>
        </w:rPr>
      </w:pPr>
    </w:p>
    <w:p w14:paraId="10093CE8" w14:textId="77777777" w:rsidR="00705B30" w:rsidRPr="00BC1B0D" w:rsidRDefault="00705B30" w:rsidP="009C44D5">
      <w:pPr>
        <w:pStyle w:val="tablecontents"/>
        <w:spacing w:after="0"/>
        <w:rPr>
          <w:rFonts w:ascii="Arial" w:hAnsi="Arial" w:cs="Arial"/>
        </w:rPr>
      </w:pPr>
    </w:p>
    <w:p w14:paraId="4D72555D" w14:textId="77777777" w:rsidR="00705B30" w:rsidRPr="00BC1B0D" w:rsidRDefault="00705B30" w:rsidP="009C44D5">
      <w:pPr>
        <w:pStyle w:val="tablecontents"/>
        <w:spacing w:after="0"/>
        <w:rPr>
          <w:rFonts w:ascii="Arial" w:hAnsi="Arial" w:cs="Arial"/>
        </w:rPr>
      </w:pPr>
    </w:p>
    <w:p w14:paraId="47884C9A" w14:textId="10FFB6B0" w:rsidR="00A36B06" w:rsidRPr="00BC1B0D" w:rsidRDefault="00AB2309" w:rsidP="008D5295">
      <w:pPr>
        <w:spacing w:before="100" w:beforeAutospacing="1" w:after="100" w:afterAutospacing="1" w:line="240" w:lineRule="auto"/>
        <w:jc w:val="center"/>
        <w:outlineLvl w:val="1"/>
        <w:rPr>
          <w:rFonts w:ascii="Arial" w:eastAsia="Times New Roman" w:hAnsi="Arial" w:cs="Arial"/>
          <w:bCs/>
          <w:sz w:val="24"/>
          <w:szCs w:val="24"/>
          <w:lang w:eastAsia="pl-PL"/>
        </w:rPr>
      </w:pPr>
      <w:r w:rsidRPr="00BC1B0D">
        <w:rPr>
          <w:rFonts w:ascii="Arial" w:eastAsia="Times New Roman" w:hAnsi="Arial" w:cs="Arial"/>
          <w:bCs/>
          <w:sz w:val="24"/>
          <w:szCs w:val="24"/>
          <w:lang w:eastAsia="pl-PL"/>
        </w:rPr>
        <w:t>INFORMACJE</w:t>
      </w:r>
      <w:r w:rsidRPr="00BC1B0D">
        <w:rPr>
          <w:rFonts w:ascii="Arial" w:eastAsia="Times New Roman" w:hAnsi="Arial" w:cs="Arial"/>
          <w:b/>
          <w:bCs/>
          <w:sz w:val="24"/>
          <w:szCs w:val="24"/>
          <w:lang w:eastAsia="pl-PL"/>
        </w:rPr>
        <w:t xml:space="preserve"> </w:t>
      </w:r>
      <w:r w:rsidR="00A36B06" w:rsidRPr="00BC1B0D">
        <w:rPr>
          <w:rFonts w:ascii="Arial" w:eastAsia="Times New Roman" w:hAnsi="Arial" w:cs="Arial"/>
          <w:bCs/>
          <w:sz w:val="24"/>
          <w:szCs w:val="24"/>
          <w:lang w:eastAsia="pl-PL"/>
        </w:rPr>
        <w:t>DOTYCZĄCE PRZETWARZANIA</w:t>
      </w:r>
      <w:r w:rsidRPr="00BC1B0D">
        <w:rPr>
          <w:rFonts w:ascii="Arial" w:eastAsia="Times New Roman" w:hAnsi="Arial" w:cs="Arial"/>
          <w:bCs/>
          <w:sz w:val="24"/>
          <w:szCs w:val="24"/>
          <w:lang w:eastAsia="pl-PL"/>
        </w:rPr>
        <w:t xml:space="preserve"> </w:t>
      </w:r>
      <w:r w:rsidR="00A36B06" w:rsidRPr="00BC1B0D">
        <w:rPr>
          <w:rFonts w:ascii="Arial" w:eastAsia="Times New Roman" w:hAnsi="Arial" w:cs="Arial"/>
          <w:bCs/>
          <w:sz w:val="24"/>
          <w:szCs w:val="24"/>
          <w:lang w:eastAsia="pl-PL"/>
        </w:rPr>
        <w:t>DANYCH</w:t>
      </w:r>
      <w:r w:rsidRPr="00BC1B0D">
        <w:rPr>
          <w:rFonts w:ascii="Arial" w:eastAsia="Times New Roman" w:hAnsi="Arial" w:cs="Arial"/>
          <w:bCs/>
          <w:sz w:val="24"/>
          <w:szCs w:val="24"/>
          <w:lang w:eastAsia="pl-PL"/>
        </w:rPr>
        <w:t xml:space="preserve"> OSOBOWYCH</w:t>
      </w:r>
    </w:p>
    <w:p w14:paraId="3D10389B" w14:textId="77777777" w:rsidR="00ED206F" w:rsidRPr="00BC1B0D" w:rsidRDefault="00ED206F" w:rsidP="008D5295">
      <w:pPr>
        <w:spacing w:before="100" w:beforeAutospacing="1" w:after="100" w:afterAutospacing="1" w:line="240" w:lineRule="auto"/>
        <w:jc w:val="center"/>
        <w:outlineLvl w:val="1"/>
        <w:rPr>
          <w:rFonts w:ascii="Arial" w:eastAsia="Times New Roman" w:hAnsi="Arial" w:cs="Arial"/>
          <w:b/>
          <w:bCs/>
          <w:sz w:val="24"/>
          <w:szCs w:val="24"/>
          <w:lang w:eastAsia="pl-PL"/>
        </w:rPr>
      </w:pPr>
    </w:p>
    <w:p w14:paraId="37C2F93F" w14:textId="77777777" w:rsidR="00BC1B0D" w:rsidRDefault="00AB2309" w:rsidP="00EB4066">
      <w:pPr>
        <w:spacing w:before="100" w:beforeAutospacing="1" w:after="0" w:line="240" w:lineRule="auto"/>
        <w:jc w:val="both"/>
        <w:rPr>
          <w:rFonts w:ascii="Arial" w:eastAsia="Times New Roman" w:hAnsi="Arial" w:cs="Arial"/>
          <w:b/>
          <w:bCs/>
          <w:lang w:eastAsia="pl-PL"/>
        </w:rPr>
      </w:pPr>
      <w:r w:rsidRPr="00BC1B0D">
        <w:rPr>
          <w:rFonts w:ascii="Arial" w:eastAsia="Times New Roman" w:hAnsi="Arial" w:cs="Arial"/>
          <w:b/>
          <w:bCs/>
          <w:lang w:eastAsia="pl-PL"/>
        </w:rPr>
        <w:t xml:space="preserve">ADMINISTRATOR DANYCH OSOBOWYCH </w:t>
      </w:r>
    </w:p>
    <w:p w14:paraId="160D7B6B" w14:textId="4DE0C592" w:rsidR="00A36B06" w:rsidRPr="00BC1B0D" w:rsidRDefault="00A36B06" w:rsidP="00BC1B0D">
      <w:pPr>
        <w:spacing w:after="0" w:line="240" w:lineRule="auto"/>
        <w:jc w:val="both"/>
        <w:rPr>
          <w:rFonts w:ascii="Arial" w:eastAsia="Times New Roman" w:hAnsi="Arial" w:cs="Arial"/>
          <w:lang w:eastAsia="pl-PL"/>
        </w:rPr>
      </w:pPr>
      <w:r w:rsidRPr="00BC1B0D">
        <w:rPr>
          <w:rFonts w:ascii="Arial" w:eastAsia="Times New Roman" w:hAnsi="Arial" w:cs="Arial"/>
          <w:lang w:eastAsia="pl-PL"/>
        </w:rPr>
        <w:t xml:space="preserve">Administratorem Państwa danych osobowych </w:t>
      </w:r>
      <w:r w:rsidR="00AB2309" w:rsidRPr="00BC1B0D">
        <w:rPr>
          <w:rFonts w:ascii="Arial" w:eastAsia="Times New Roman" w:hAnsi="Arial" w:cs="Arial"/>
          <w:lang w:eastAsia="pl-PL"/>
        </w:rPr>
        <w:t>jest</w:t>
      </w:r>
      <w:r w:rsidR="00863E34" w:rsidRPr="00BC1B0D">
        <w:rPr>
          <w:rFonts w:ascii="Arial" w:eastAsia="Times New Roman" w:hAnsi="Arial" w:cs="Arial"/>
          <w:lang w:eastAsia="pl-PL"/>
        </w:rPr>
        <w:t xml:space="preserve"> Starosta Kaliski</w:t>
      </w:r>
      <w:r w:rsidR="00065F0A" w:rsidRPr="00BC1B0D">
        <w:rPr>
          <w:rFonts w:ascii="Arial" w:eastAsia="Times New Roman" w:hAnsi="Arial" w:cs="Arial"/>
          <w:lang w:eastAsia="pl-PL"/>
        </w:rPr>
        <w:t xml:space="preserve"> z siedzibą w Kaliszu przy</w:t>
      </w:r>
      <w:r w:rsidR="00863E34" w:rsidRPr="00BC1B0D">
        <w:rPr>
          <w:rFonts w:ascii="Arial" w:eastAsia="Times New Roman" w:hAnsi="Arial" w:cs="Arial"/>
          <w:lang w:eastAsia="pl-PL"/>
        </w:rPr>
        <w:t xml:space="preserve"> </w:t>
      </w:r>
      <w:r w:rsidR="006B0B01" w:rsidRPr="00BC1B0D">
        <w:rPr>
          <w:rFonts w:ascii="Arial" w:eastAsia="Times New Roman" w:hAnsi="Arial" w:cs="Arial"/>
          <w:lang w:eastAsia="pl-PL"/>
        </w:rPr>
        <w:t>pl.</w:t>
      </w:r>
      <w:r w:rsidR="00863E34" w:rsidRPr="00BC1B0D">
        <w:rPr>
          <w:rFonts w:ascii="Arial" w:eastAsia="Times New Roman" w:hAnsi="Arial" w:cs="Arial"/>
          <w:lang w:eastAsia="pl-PL"/>
        </w:rPr>
        <w:t xml:space="preserve"> Świętego Józefa 5, 62-800 Kalisz</w:t>
      </w:r>
      <w:r w:rsidR="000A33DD" w:rsidRPr="00BC1B0D">
        <w:rPr>
          <w:rFonts w:ascii="Arial" w:eastAsia="Times New Roman" w:hAnsi="Arial" w:cs="Arial"/>
          <w:lang w:eastAsia="pl-PL"/>
        </w:rPr>
        <w:t>, nr tel. (62) 5014</w:t>
      </w:r>
      <w:r w:rsidR="004C7833" w:rsidRPr="00BC1B0D">
        <w:rPr>
          <w:rFonts w:ascii="Arial" w:eastAsia="Times New Roman" w:hAnsi="Arial" w:cs="Arial"/>
          <w:lang w:eastAsia="pl-PL"/>
        </w:rPr>
        <w:t>301</w:t>
      </w:r>
      <w:r w:rsidR="000A33DD" w:rsidRPr="00BC1B0D">
        <w:rPr>
          <w:rFonts w:ascii="Arial" w:eastAsia="Times New Roman" w:hAnsi="Arial" w:cs="Arial"/>
          <w:lang w:eastAsia="pl-PL"/>
        </w:rPr>
        <w:t>, e</w:t>
      </w:r>
      <w:r w:rsidR="004B243B" w:rsidRPr="00BC1B0D">
        <w:rPr>
          <w:rFonts w:ascii="Arial" w:eastAsia="Times New Roman" w:hAnsi="Arial" w:cs="Arial"/>
          <w:lang w:eastAsia="pl-PL"/>
        </w:rPr>
        <w:t>-</w:t>
      </w:r>
      <w:r w:rsidR="000A33DD" w:rsidRPr="00BC1B0D">
        <w:rPr>
          <w:rFonts w:ascii="Arial" w:eastAsia="Times New Roman" w:hAnsi="Arial" w:cs="Arial"/>
          <w:lang w:eastAsia="pl-PL"/>
        </w:rPr>
        <w:t>mail: starosta@powiat.kalisz.pl.</w:t>
      </w:r>
    </w:p>
    <w:p w14:paraId="59955314" w14:textId="61E49A9A" w:rsidR="00AB2309" w:rsidRPr="00BC1B0D" w:rsidRDefault="00AB2309" w:rsidP="00EB4066">
      <w:pPr>
        <w:spacing w:before="100" w:beforeAutospacing="1" w:after="0" w:line="240" w:lineRule="auto"/>
        <w:jc w:val="both"/>
        <w:rPr>
          <w:rFonts w:ascii="Arial" w:eastAsia="Times New Roman" w:hAnsi="Arial" w:cs="Arial"/>
          <w:lang w:eastAsia="pl-PL"/>
        </w:rPr>
      </w:pPr>
      <w:r w:rsidRPr="00BC1B0D">
        <w:rPr>
          <w:rFonts w:ascii="Arial" w:eastAsia="Times New Roman" w:hAnsi="Arial" w:cs="Arial"/>
          <w:b/>
          <w:bCs/>
          <w:lang w:eastAsia="pl-PL"/>
        </w:rPr>
        <w:t xml:space="preserve">INSPEKTOR </w:t>
      </w:r>
      <w:r w:rsidR="008D5295" w:rsidRPr="00BC1B0D">
        <w:rPr>
          <w:rFonts w:ascii="Arial" w:eastAsia="Times New Roman" w:hAnsi="Arial" w:cs="Arial"/>
          <w:b/>
          <w:bCs/>
          <w:lang w:eastAsia="pl-PL"/>
        </w:rPr>
        <w:t xml:space="preserve">OCHRONY </w:t>
      </w:r>
      <w:r w:rsidRPr="00BC1B0D">
        <w:rPr>
          <w:rFonts w:ascii="Arial" w:eastAsia="Times New Roman" w:hAnsi="Arial" w:cs="Arial"/>
          <w:b/>
          <w:bCs/>
          <w:lang w:eastAsia="pl-PL"/>
        </w:rPr>
        <w:t xml:space="preserve">DANYCH </w:t>
      </w:r>
      <w:r w:rsidR="00AC0E24" w:rsidRPr="00BC1B0D">
        <w:rPr>
          <w:rFonts w:ascii="Arial" w:eastAsia="Times New Roman" w:hAnsi="Arial" w:cs="Arial"/>
          <w:b/>
          <w:bCs/>
          <w:lang w:eastAsia="pl-PL"/>
        </w:rPr>
        <w:tab/>
      </w:r>
      <w:r w:rsidR="00A36B06" w:rsidRPr="00BC1B0D">
        <w:rPr>
          <w:rFonts w:ascii="Arial" w:eastAsia="Times New Roman" w:hAnsi="Arial" w:cs="Arial"/>
          <w:b/>
          <w:bCs/>
          <w:lang w:eastAsia="pl-PL"/>
        </w:rPr>
        <w:br/>
      </w:r>
      <w:r w:rsidR="009C28C0" w:rsidRPr="00BC1B0D">
        <w:rPr>
          <w:rFonts w:ascii="Arial" w:eastAsia="Times New Roman" w:hAnsi="Arial" w:cs="Arial"/>
          <w:lang w:eastAsia="pl-PL"/>
        </w:rPr>
        <w:t xml:space="preserve">Z wyznaczonym Inspektorem </w:t>
      </w:r>
      <w:r w:rsidR="005D75FD" w:rsidRPr="00BC1B0D">
        <w:rPr>
          <w:rFonts w:ascii="Arial" w:eastAsia="Times New Roman" w:hAnsi="Arial" w:cs="Arial"/>
          <w:lang w:eastAsia="pl-PL"/>
        </w:rPr>
        <w:t>o</w:t>
      </w:r>
      <w:r w:rsidR="009C28C0" w:rsidRPr="00BC1B0D">
        <w:rPr>
          <w:rFonts w:ascii="Arial" w:eastAsia="Times New Roman" w:hAnsi="Arial" w:cs="Arial"/>
          <w:lang w:eastAsia="pl-PL"/>
        </w:rPr>
        <w:t xml:space="preserve">chrony </w:t>
      </w:r>
      <w:r w:rsidR="005D75FD" w:rsidRPr="00BC1B0D">
        <w:rPr>
          <w:rFonts w:ascii="Arial" w:eastAsia="Times New Roman" w:hAnsi="Arial" w:cs="Arial"/>
          <w:lang w:eastAsia="pl-PL"/>
        </w:rPr>
        <w:t>d</w:t>
      </w:r>
      <w:r w:rsidR="009C28C0" w:rsidRPr="00BC1B0D">
        <w:rPr>
          <w:rFonts w:ascii="Arial" w:eastAsia="Times New Roman" w:hAnsi="Arial" w:cs="Arial"/>
          <w:lang w:eastAsia="pl-PL"/>
        </w:rPr>
        <w:t>anych m</w:t>
      </w:r>
      <w:r w:rsidR="00A36B06" w:rsidRPr="00BC1B0D">
        <w:rPr>
          <w:rFonts w:ascii="Arial" w:eastAsia="Times New Roman" w:hAnsi="Arial" w:cs="Arial"/>
          <w:lang w:eastAsia="pl-PL"/>
        </w:rPr>
        <w:t xml:space="preserve">ożna się kontaktować </w:t>
      </w:r>
      <w:r w:rsidR="006658D7" w:rsidRPr="00BC1B0D">
        <w:rPr>
          <w:rFonts w:ascii="Arial" w:eastAsia="Times New Roman" w:hAnsi="Arial" w:cs="Arial"/>
          <w:lang w:eastAsia="pl-PL"/>
        </w:rPr>
        <w:t xml:space="preserve">telefonicznie: </w:t>
      </w:r>
      <w:r w:rsidR="00274068" w:rsidRPr="00BC1B0D">
        <w:rPr>
          <w:rFonts w:ascii="Arial" w:eastAsia="Times New Roman" w:hAnsi="Arial" w:cs="Arial"/>
          <w:lang w:eastAsia="pl-PL"/>
        </w:rPr>
        <w:t>(</w:t>
      </w:r>
      <w:r w:rsidR="006658D7" w:rsidRPr="00BC1B0D">
        <w:rPr>
          <w:rFonts w:ascii="Arial" w:eastAsia="Times New Roman" w:hAnsi="Arial" w:cs="Arial"/>
          <w:lang w:eastAsia="pl-PL"/>
        </w:rPr>
        <w:t>62</w:t>
      </w:r>
      <w:r w:rsidR="00274068" w:rsidRPr="00BC1B0D">
        <w:rPr>
          <w:rFonts w:ascii="Arial" w:eastAsia="Times New Roman" w:hAnsi="Arial" w:cs="Arial"/>
          <w:lang w:eastAsia="pl-PL"/>
        </w:rPr>
        <w:t>)</w:t>
      </w:r>
      <w:r w:rsidR="006658D7" w:rsidRPr="00BC1B0D">
        <w:rPr>
          <w:rFonts w:ascii="Arial" w:eastAsia="Times New Roman" w:hAnsi="Arial" w:cs="Arial"/>
          <w:lang w:eastAsia="pl-PL"/>
        </w:rPr>
        <w:t xml:space="preserve"> 50142</w:t>
      </w:r>
      <w:r w:rsidR="004C7833" w:rsidRPr="00BC1B0D">
        <w:rPr>
          <w:rFonts w:ascii="Arial" w:eastAsia="Times New Roman" w:hAnsi="Arial" w:cs="Arial"/>
          <w:lang w:eastAsia="pl-PL"/>
        </w:rPr>
        <w:t>33</w:t>
      </w:r>
      <w:r w:rsidR="006658D7" w:rsidRPr="00BC1B0D">
        <w:rPr>
          <w:rFonts w:ascii="Arial" w:eastAsia="Times New Roman" w:hAnsi="Arial" w:cs="Arial"/>
          <w:lang w:eastAsia="pl-PL"/>
        </w:rPr>
        <w:t xml:space="preserve"> lub </w:t>
      </w:r>
      <w:r w:rsidR="00A36B06" w:rsidRPr="00BC1B0D">
        <w:rPr>
          <w:rFonts w:ascii="Arial" w:eastAsia="Times New Roman" w:hAnsi="Arial" w:cs="Arial"/>
          <w:lang w:eastAsia="pl-PL"/>
        </w:rPr>
        <w:t>poprzez</w:t>
      </w:r>
      <w:r w:rsidR="00BC1B0D">
        <w:rPr>
          <w:rFonts w:ascii="Arial" w:eastAsia="Times New Roman" w:hAnsi="Arial" w:cs="Arial"/>
          <w:lang w:eastAsia="pl-PL"/>
        </w:rPr>
        <w:t xml:space="preserve"> </w:t>
      </w:r>
      <w:r w:rsidR="00A36B06" w:rsidRPr="00BC1B0D">
        <w:rPr>
          <w:rFonts w:ascii="Arial" w:eastAsia="Times New Roman" w:hAnsi="Arial" w:cs="Arial"/>
          <w:lang w:eastAsia="pl-PL"/>
        </w:rPr>
        <w:t>e-mail: </w:t>
      </w:r>
      <w:hyperlink r:id="rId6" w:history="1">
        <w:r w:rsidR="006658D7" w:rsidRPr="00BC1B0D">
          <w:rPr>
            <w:rStyle w:val="Hipercze"/>
            <w:rFonts w:ascii="Arial" w:eastAsia="Times New Roman" w:hAnsi="Arial" w:cs="Arial"/>
            <w:color w:val="auto"/>
            <w:u w:val="none"/>
            <w:lang w:eastAsia="pl-PL"/>
          </w:rPr>
          <w:t>iod@powiat.kalisz.pl</w:t>
        </w:r>
      </w:hyperlink>
      <w:r w:rsidR="006658D7" w:rsidRPr="00BC1B0D">
        <w:rPr>
          <w:rFonts w:ascii="Arial" w:eastAsia="Times New Roman" w:hAnsi="Arial" w:cs="Arial"/>
          <w:lang w:eastAsia="pl-PL"/>
        </w:rPr>
        <w:t>.</w:t>
      </w:r>
    </w:p>
    <w:p w14:paraId="235E4F3E" w14:textId="77777777" w:rsidR="002A673A" w:rsidRPr="00BC1B0D" w:rsidRDefault="002A673A" w:rsidP="00EB4066">
      <w:pPr>
        <w:spacing w:after="0" w:line="240" w:lineRule="auto"/>
        <w:jc w:val="both"/>
        <w:rPr>
          <w:rFonts w:ascii="Arial" w:eastAsia="Times New Roman" w:hAnsi="Arial" w:cs="Arial"/>
          <w:lang w:eastAsia="pl-PL"/>
        </w:rPr>
      </w:pPr>
    </w:p>
    <w:p w14:paraId="6CAABDDE" w14:textId="77777777" w:rsidR="00BC1B0D" w:rsidRDefault="00AB2309" w:rsidP="00EB4066">
      <w:pPr>
        <w:spacing w:after="0" w:line="240" w:lineRule="auto"/>
        <w:jc w:val="both"/>
        <w:rPr>
          <w:rFonts w:ascii="Arial" w:eastAsia="Times New Roman" w:hAnsi="Arial" w:cs="Arial"/>
          <w:b/>
          <w:bCs/>
          <w:lang w:eastAsia="pl-PL"/>
        </w:rPr>
      </w:pPr>
      <w:r w:rsidRPr="00BC1B0D">
        <w:rPr>
          <w:rFonts w:ascii="Arial" w:eastAsia="Times New Roman" w:hAnsi="Arial" w:cs="Arial"/>
          <w:b/>
          <w:bCs/>
          <w:lang w:eastAsia="pl-PL"/>
        </w:rPr>
        <w:t>CELE</w:t>
      </w:r>
      <w:r w:rsidR="004455DF" w:rsidRPr="00BC1B0D">
        <w:rPr>
          <w:rFonts w:ascii="Arial" w:eastAsia="Times New Roman" w:hAnsi="Arial" w:cs="Arial"/>
          <w:b/>
          <w:bCs/>
          <w:lang w:eastAsia="pl-PL"/>
        </w:rPr>
        <w:t xml:space="preserve"> </w:t>
      </w:r>
      <w:r w:rsidR="00ED206F" w:rsidRPr="00BC1B0D">
        <w:rPr>
          <w:rFonts w:ascii="Arial" w:eastAsia="Times New Roman" w:hAnsi="Arial" w:cs="Arial"/>
          <w:b/>
          <w:bCs/>
          <w:lang w:eastAsia="pl-PL"/>
        </w:rPr>
        <w:t>I</w:t>
      </w:r>
      <w:r w:rsidRPr="00BC1B0D">
        <w:rPr>
          <w:rFonts w:ascii="Arial" w:eastAsia="Times New Roman" w:hAnsi="Arial" w:cs="Arial"/>
          <w:b/>
          <w:bCs/>
          <w:lang w:eastAsia="pl-PL"/>
        </w:rPr>
        <w:t xml:space="preserve"> PODSTAW</w:t>
      </w:r>
      <w:r w:rsidR="00ED206F" w:rsidRPr="00BC1B0D">
        <w:rPr>
          <w:rFonts w:ascii="Arial" w:eastAsia="Times New Roman" w:hAnsi="Arial" w:cs="Arial"/>
          <w:b/>
          <w:bCs/>
          <w:lang w:eastAsia="pl-PL"/>
        </w:rPr>
        <w:t>Y</w:t>
      </w:r>
      <w:r w:rsidRPr="00BC1B0D">
        <w:rPr>
          <w:rFonts w:ascii="Arial" w:eastAsia="Times New Roman" w:hAnsi="Arial" w:cs="Arial"/>
          <w:b/>
          <w:bCs/>
          <w:lang w:eastAsia="pl-PL"/>
        </w:rPr>
        <w:t xml:space="preserve"> </w:t>
      </w:r>
      <w:r w:rsidR="00ED206F" w:rsidRPr="00BC1B0D">
        <w:rPr>
          <w:rFonts w:ascii="Arial" w:eastAsia="Times New Roman" w:hAnsi="Arial" w:cs="Arial"/>
          <w:b/>
          <w:bCs/>
          <w:lang w:eastAsia="pl-PL"/>
        </w:rPr>
        <w:t>PRZETWARZANIA</w:t>
      </w:r>
    </w:p>
    <w:p w14:paraId="4C57495F" w14:textId="6D42DF16" w:rsidR="00671A70" w:rsidRPr="00BC1B0D" w:rsidRDefault="00A36BE1" w:rsidP="00EB4066">
      <w:pPr>
        <w:spacing w:after="0" w:line="240" w:lineRule="auto"/>
        <w:jc w:val="both"/>
        <w:rPr>
          <w:rFonts w:ascii="Arial" w:eastAsia="Times New Roman" w:hAnsi="Arial" w:cs="Arial"/>
          <w:b/>
          <w:lang w:eastAsia="pl-PL"/>
        </w:rPr>
      </w:pPr>
      <w:r w:rsidRPr="00BC1B0D">
        <w:rPr>
          <w:rFonts w:ascii="Arial" w:eastAsia="Times New Roman" w:hAnsi="Arial" w:cs="Arial"/>
          <w:lang w:eastAsia="pl-PL"/>
        </w:rPr>
        <w:t xml:space="preserve">Będziemy przetwarzać Państwa dane osobowe </w:t>
      </w:r>
      <w:r w:rsidR="00ED206F" w:rsidRPr="00BC1B0D">
        <w:rPr>
          <w:rFonts w:ascii="Arial" w:eastAsia="Times New Roman" w:hAnsi="Arial" w:cs="Arial"/>
          <w:lang w:eastAsia="pl-PL"/>
        </w:rPr>
        <w:t xml:space="preserve">w związku ze złożeniem wniosku o przyznanie stypendium Starosty Kaliskiego </w:t>
      </w:r>
      <w:r w:rsidR="00FB3BA9" w:rsidRPr="00BC1B0D">
        <w:rPr>
          <w:rFonts w:ascii="Arial" w:eastAsia="Times New Roman" w:hAnsi="Arial" w:cs="Arial"/>
          <w:lang w:eastAsia="pl-PL"/>
        </w:rPr>
        <w:t xml:space="preserve">na </w:t>
      </w:r>
      <w:r w:rsidR="00662528" w:rsidRPr="00BC1B0D">
        <w:rPr>
          <w:rFonts w:ascii="Arial" w:eastAsia="Times New Roman" w:hAnsi="Arial" w:cs="Arial"/>
          <w:lang w:eastAsia="pl-PL"/>
        </w:rPr>
        <w:t xml:space="preserve">podstawie art. 6 ust. 1 lit. </w:t>
      </w:r>
      <w:r w:rsidR="009E3D7F" w:rsidRPr="00BC1B0D">
        <w:rPr>
          <w:rFonts w:ascii="Arial" w:eastAsia="Times New Roman" w:hAnsi="Arial" w:cs="Arial"/>
          <w:lang w:eastAsia="pl-PL"/>
        </w:rPr>
        <w:t>a</w:t>
      </w:r>
      <w:r w:rsidR="00662528" w:rsidRPr="00BC1B0D">
        <w:rPr>
          <w:rFonts w:ascii="Arial" w:eastAsia="Times New Roman" w:hAnsi="Arial" w:cs="Arial"/>
          <w:lang w:eastAsia="pl-PL"/>
        </w:rPr>
        <w:t xml:space="preserve"> RODO*</w:t>
      </w:r>
      <w:r w:rsidR="00ED206F" w:rsidRPr="00BC1B0D">
        <w:rPr>
          <w:rFonts w:ascii="Arial" w:eastAsia="Times New Roman" w:hAnsi="Arial" w:cs="Arial"/>
          <w:lang w:eastAsia="pl-PL"/>
        </w:rPr>
        <w:t xml:space="preserve">, ustawy z dnia </w:t>
      </w:r>
      <w:r w:rsidR="009E3D7F" w:rsidRPr="00BC1B0D">
        <w:rPr>
          <w:rFonts w:ascii="Arial" w:eastAsia="Times New Roman" w:hAnsi="Arial" w:cs="Arial"/>
          <w:lang w:eastAsia="pl-PL"/>
        </w:rPr>
        <w:t xml:space="preserve">20 lipca 2018 – Prawo o szkolnictwie </w:t>
      </w:r>
      <w:r w:rsidR="005A053D" w:rsidRPr="00BC1B0D">
        <w:rPr>
          <w:rFonts w:ascii="Arial" w:eastAsia="Times New Roman" w:hAnsi="Arial" w:cs="Arial"/>
          <w:lang w:eastAsia="pl-PL"/>
        </w:rPr>
        <w:t xml:space="preserve">wyższym i nauce, ustawy z dnia </w:t>
      </w:r>
      <w:r w:rsidR="009E3D7F" w:rsidRPr="00BC1B0D">
        <w:rPr>
          <w:rFonts w:ascii="Arial" w:eastAsia="Times New Roman" w:hAnsi="Arial" w:cs="Arial"/>
          <w:lang w:eastAsia="pl-PL"/>
        </w:rPr>
        <w:t>7 września 1991 – o systemie oświaty.</w:t>
      </w:r>
    </w:p>
    <w:p w14:paraId="5A092E46" w14:textId="706163D1" w:rsidR="00671A70" w:rsidRPr="00BC1B0D" w:rsidRDefault="00671A70" w:rsidP="00EB4066">
      <w:pPr>
        <w:spacing w:after="0" w:line="240" w:lineRule="auto"/>
        <w:jc w:val="both"/>
        <w:rPr>
          <w:rFonts w:ascii="Arial" w:eastAsia="Times New Roman" w:hAnsi="Arial" w:cs="Arial"/>
          <w:b/>
          <w:lang w:eastAsia="pl-PL"/>
        </w:rPr>
      </w:pPr>
    </w:p>
    <w:p w14:paraId="57D22C90" w14:textId="77777777" w:rsidR="00BC1B0D" w:rsidRDefault="00AB2309" w:rsidP="00EB4066">
      <w:pPr>
        <w:spacing w:after="0" w:line="240" w:lineRule="auto"/>
        <w:jc w:val="both"/>
        <w:rPr>
          <w:rFonts w:ascii="Arial" w:eastAsia="Times New Roman" w:hAnsi="Arial" w:cs="Arial"/>
          <w:b/>
          <w:bCs/>
          <w:lang w:eastAsia="pl-PL"/>
        </w:rPr>
      </w:pPr>
      <w:r w:rsidRPr="00BC1B0D">
        <w:rPr>
          <w:rFonts w:ascii="Arial" w:eastAsia="Times New Roman" w:hAnsi="Arial" w:cs="Arial"/>
          <w:b/>
          <w:bCs/>
          <w:lang w:eastAsia="pl-PL"/>
        </w:rPr>
        <w:t>ODBIORCY DANYCH OSOBOWYCH</w:t>
      </w:r>
    </w:p>
    <w:p w14:paraId="692CAE08" w14:textId="35048248" w:rsidR="000D4BBE" w:rsidRPr="00BC1B0D" w:rsidRDefault="000D4BBE" w:rsidP="00EB4066">
      <w:pPr>
        <w:spacing w:after="0" w:line="240" w:lineRule="auto"/>
        <w:jc w:val="both"/>
        <w:rPr>
          <w:rFonts w:ascii="Arial" w:eastAsia="Times New Roman" w:hAnsi="Arial" w:cs="Arial"/>
          <w:lang w:eastAsia="pl-PL"/>
        </w:rPr>
      </w:pPr>
      <w:r w:rsidRPr="00BC1B0D">
        <w:rPr>
          <w:rFonts w:ascii="Arial" w:eastAsia="Times New Roman" w:hAnsi="Arial" w:cs="Arial"/>
          <w:lang w:eastAsia="pl-PL"/>
        </w:rPr>
        <w:t>Odbiorcami, do których mogą być przekazane Państwa dane osobowe będą organy władzy publicznej oraz podmioty wykonujące zadania publiczne na podstawie przepisów prawa. Odrębną kategorię odbiorców, którym mogą być ujawnione Państwa dane są podmioty uprawnione do obsługi doręczeń oraz podmioty, z którymi administrator zawarł umowę lub porozumienie na korzystanie z udostępnianych przez nie systemów informatycznych.</w:t>
      </w:r>
      <w:r w:rsidR="00662528" w:rsidRPr="00BC1B0D">
        <w:rPr>
          <w:rFonts w:ascii="Arial" w:hAnsi="Arial" w:cs="Arial"/>
        </w:rPr>
        <w:t xml:space="preserve"> </w:t>
      </w:r>
    </w:p>
    <w:p w14:paraId="64C4088D" w14:textId="77777777" w:rsidR="00BC1B0D" w:rsidRDefault="003D4BD6" w:rsidP="00BC1B0D">
      <w:pPr>
        <w:spacing w:before="100" w:beforeAutospacing="1" w:after="0" w:line="240" w:lineRule="auto"/>
        <w:jc w:val="both"/>
        <w:rPr>
          <w:rFonts w:ascii="Arial" w:eastAsia="Times New Roman" w:hAnsi="Arial" w:cs="Arial"/>
          <w:b/>
          <w:bCs/>
          <w:lang w:eastAsia="pl-PL"/>
        </w:rPr>
      </w:pPr>
      <w:r w:rsidRPr="00BC1B0D">
        <w:rPr>
          <w:rFonts w:ascii="Arial" w:eastAsia="Times New Roman" w:hAnsi="Arial" w:cs="Arial"/>
          <w:b/>
          <w:bCs/>
          <w:lang w:eastAsia="pl-PL"/>
        </w:rPr>
        <w:t>OKRES PRZECHOWYWANIA DANYCH OSOBOWYCH</w:t>
      </w:r>
    </w:p>
    <w:p w14:paraId="5B7B6F41" w14:textId="4F88FC3D" w:rsidR="00A36B06" w:rsidRPr="00BC1B0D" w:rsidRDefault="00A36B06" w:rsidP="00BC1B0D">
      <w:pPr>
        <w:spacing w:after="100" w:afterAutospacing="1" w:line="240" w:lineRule="auto"/>
        <w:jc w:val="both"/>
        <w:rPr>
          <w:rFonts w:ascii="Arial" w:eastAsia="Times New Roman" w:hAnsi="Arial" w:cs="Arial"/>
          <w:lang w:eastAsia="pl-PL"/>
        </w:rPr>
      </w:pPr>
      <w:r w:rsidRPr="00BC1B0D">
        <w:rPr>
          <w:rFonts w:ascii="Arial" w:eastAsia="Times New Roman" w:hAnsi="Arial" w:cs="Arial"/>
          <w:lang w:eastAsia="pl-PL"/>
        </w:rPr>
        <w:t xml:space="preserve">Będziemy przechowywać Państwa dane osobowe </w:t>
      </w:r>
      <w:r w:rsidR="00E76A69" w:rsidRPr="00BC1B0D">
        <w:rPr>
          <w:rFonts w:ascii="Arial" w:eastAsia="Times New Roman" w:hAnsi="Arial" w:cs="Arial"/>
          <w:lang w:eastAsia="pl-PL"/>
        </w:rPr>
        <w:t xml:space="preserve">przez </w:t>
      </w:r>
      <w:r w:rsidR="00D0263C" w:rsidRPr="00BC1B0D">
        <w:rPr>
          <w:rFonts w:ascii="Arial" w:eastAsia="Times New Roman" w:hAnsi="Arial" w:cs="Arial"/>
          <w:lang w:eastAsia="pl-PL"/>
        </w:rPr>
        <w:t xml:space="preserve">okres niezbędny do realizacji </w:t>
      </w:r>
      <w:r w:rsidR="00200076" w:rsidRPr="00BC1B0D">
        <w:rPr>
          <w:rFonts w:ascii="Arial" w:eastAsia="Times New Roman" w:hAnsi="Arial" w:cs="Arial"/>
          <w:lang w:eastAsia="pl-PL"/>
        </w:rPr>
        <w:t xml:space="preserve">ww. </w:t>
      </w:r>
      <w:r w:rsidR="00046850" w:rsidRPr="00BC1B0D">
        <w:rPr>
          <w:rFonts w:ascii="Arial" w:eastAsia="Times New Roman" w:hAnsi="Arial" w:cs="Arial"/>
          <w:lang w:eastAsia="pl-PL"/>
        </w:rPr>
        <w:t xml:space="preserve">zadania </w:t>
      </w:r>
      <w:r w:rsidR="00D0263C" w:rsidRPr="00BC1B0D">
        <w:rPr>
          <w:rFonts w:ascii="Arial" w:eastAsia="Times New Roman" w:hAnsi="Arial" w:cs="Arial"/>
          <w:lang w:eastAsia="pl-PL"/>
        </w:rPr>
        <w:t>z uwzględnieniem okresów przechowywania wynikających</w:t>
      </w:r>
      <w:r w:rsidR="00E76A69" w:rsidRPr="00BC1B0D">
        <w:rPr>
          <w:rFonts w:ascii="Arial" w:eastAsia="Times New Roman" w:hAnsi="Arial" w:cs="Arial"/>
          <w:lang w:eastAsia="pl-PL"/>
        </w:rPr>
        <w:t xml:space="preserve"> z </w:t>
      </w:r>
      <w:r w:rsidR="00027E29" w:rsidRPr="00BC1B0D">
        <w:rPr>
          <w:rFonts w:ascii="Arial" w:eastAsia="Times New Roman" w:hAnsi="Arial" w:cs="Arial"/>
          <w:lang w:eastAsia="pl-PL"/>
        </w:rPr>
        <w:t xml:space="preserve">przepisów </w:t>
      </w:r>
      <w:r w:rsidR="003E224E" w:rsidRPr="00BC1B0D">
        <w:rPr>
          <w:rFonts w:ascii="Arial" w:eastAsia="Times New Roman" w:hAnsi="Arial" w:cs="Arial"/>
          <w:lang w:eastAsia="pl-PL"/>
        </w:rPr>
        <w:t xml:space="preserve">kancelaryjno-archiwalnych tj. </w:t>
      </w:r>
      <w:r w:rsidR="003B7656" w:rsidRPr="00BC1B0D">
        <w:rPr>
          <w:rFonts w:ascii="Arial" w:eastAsia="Times New Roman" w:hAnsi="Arial" w:cs="Arial"/>
          <w:lang w:eastAsia="pl-PL"/>
        </w:rPr>
        <w:t>r</w:t>
      </w:r>
      <w:r w:rsidR="00027E29" w:rsidRPr="00BC1B0D">
        <w:rPr>
          <w:rFonts w:ascii="Arial" w:eastAsia="Times New Roman" w:hAnsi="Arial" w:cs="Arial"/>
          <w:lang w:eastAsia="pl-PL"/>
        </w:rPr>
        <w:t>ozporządzenia Prezesa Rady Ministrów z dnia 18 stycznia 2011r. w sprawie instrukcji kancelaryjnej, jednolitych rzeczowych wykazów akt oraz instrukcji</w:t>
      </w:r>
      <w:r w:rsidR="003E224E" w:rsidRPr="00BC1B0D">
        <w:rPr>
          <w:rFonts w:ascii="Arial" w:eastAsia="Times New Roman" w:hAnsi="Arial" w:cs="Arial"/>
          <w:lang w:eastAsia="pl-PL"/>
        </w:rPr>
        <w:t xml:space="preserve"> </w:t>
      </w:r>
      <w:r w:rsidR="00027E29" w:rsidRPr="00BC1B0D">
        <w:rPr>
          <w:rFonts w:ascii="Arial" w:eastAsia="Times New Roman" w:hAnsi="Arial" w:cs="Arial"/>
          <w:lang w:eastAsia="pl-PL"/>
        </w:rPr>
        <w:t>w sprawie organizacji</w:t>
      </w:r>
      <w:r w:rsidR="00BC1B0D">
        <w:rPr>
          <w:rFonts w:ascii="Arial" w:eastAsia="Times New Roman" w:hAnsi="Arial" w:cs="Arial"/>
          <w:lang w:eastAsia="pl-PL"/>
        </w:rPr>
        <w:t xml:space="preserve"> </w:t>
      </w:r>
      <w:r w:rsidR="00027E29" w:rsidRPr="00BC1B0D">
        <w:rPr>
          <w:rFonts w:ascii="Arial" w:eastAsia="Times New Roman" w:hAnsi="Arial" w:cs="Arial"/>
          <w:lang w:eastAsia="pl-PL"/>
        </w:rPr>
        <w:t>i zakresu działania archiwów zakładowych</w:t>
      </w:r>
      <w:r w:rsidR="00AC0E24" w:rsidRPr="00BC1B0D">
        <w:rPr>
          <w:rFonts w:ascii="Arial" w:eastAsia="Times New Roman" w:hAnsi="Arial" w:cs="Arial"/>
          <w:lang w:eastAsia="pl-PL"/>
        </w:rPr>
        <w:t>.</w:t>
      </w:r>
      <w:r w:rsidR="00E76A69" w:rsidRPr="00BC1B0D">
        <w:rPr>
          <w:rFonts w:ascii="Arial" w:eastAsia="Times New Roman" w:hAnsi="Arial" w:cs="Arial"/>
          <w:lang w:eastAsia="pl-PL"/>
        </w:rPr>
        <w:t xml:space="preserve"> </w:t>
      </w:r>
    </w:p>
    <w:p w14:paraId="70EDBB61" w14:textId="77777777" w:rsidR="00BC1B0D" w:rsidRDefault="003D4BD6" w:rsidP="00EB4066">
      <w:pPr>
        <w:spacing w:after="0" w:line="240" w:lineRule="auto"/>
        <w:jc w:val="both"/>
        <w:rPr>
          <w:rFonts w:ascii="Arial" w:eastAsia="Times New Roman" w:hAnsi="Arial" w:cs="Arial"/>
          <w:b/>
          <w:bCs/>
          <w:lang w:eastAsia="pl-PL"/>
        </w:rPr>
      </w:pPr>
      <w:r w:rsidRPr="00BC1B0D">
        <w:rPr>
          <w:rFonts w:ascii="Arial" w:eastAsia="Times New Roman" w:hAnsi="Arial" w:cs="Arial"/>
          <w:b/>
          <w:bCs/>
          <w:lang w:eastAsia="pl-PL"/>
        </w:rPr>
        <w:t>PRAWA OSÓB</w:t>
      </w:r>
      <w:r w:rsidR="00A36B06" w:rsidRPr="00BC1B0D">
        <w:rPr>
          <w:rFonts w:ascii="Arial" w:eastAsia="Times New Roman" w:hAnsi="Arial" w:cs="Arial"/>
          <w:b/>
          <w:bCs/>
          <w:lang w:eastAsia="pl-PL"/>
        </w:rPr>
        <w:t xml:space="preserve">, </w:t>
      </w:r>
      <w:r w:rsidRPr="00BC1B0D">
        <w:rPr>
          <w:rFonts w:ascii="Arial" w:eastAsia="Times New Roman" w:hAnsi="Arial" w:cs="Arial"/>
          <w:b/>
          <w:bCs/>
          <w:lang w:eastAsia="pl-PL"/>
        </w:rPr>
        <w:t>KTÓRYCH DANE DOTYCZĄ</w:t>
      </w:r>
    </w:p>
    <w:p w14:paraId="7025B561" w14:textId="6B3A68B4" w:rsidR="00E8539E" w:rsidRPr="00BC1B0D" w:rsidRDefault="00316A81" w:rsidP="00EB4066">
      <w:pPr>
        <w:spacing w:after="0" w:line="240" w:lineRule="auto"/>
        <w:jc w:val="both"/>
        <w:rPr>
          <w:rFonts w:ascii="Arial" w:eastAsia="Times New Roman" w:hAnsi="Arial" w:cs="Arial"/>
          <w:lang w:eastAsia="pl-PL"/>
        </w:rPr>
      </w:pPr>
      <w:r w:rsidRPr="00BC1B0D">
        <w:rPr>
          <w:rFonts w:ascii="Arial" w:eastAsia="Times New Roman" w:hAnsi="Arial" w:cs="Arial"/>
          <w:lang w:eastAsia="pl-PL"/>
        </w:rPr>
        <w:t xml:space="preserve">Na zasadach </w:t>
      </w:r>
      <w:r w:rsidR="00401674" w:rsidRPr="00BC1B0D">
        <w:rPr>
          <w:rFonts w:ascii="Arial" w:eastAsia="Times New Roman" w:hAnsi="Arial" w:cs="Arial"/>
          <w:lang w:eastAsia="pl-PL"/>
        </w:rPr>
        <w:t xml:space="preserve">określonych przepisami RODO </w:t>
      </w:r>
      <w:r w:rsidR="00E8539E" w:rsidRPr="00BC1B0D">
        <w:rPr>
          <w:rFonts w:ascii="Arial" w:eastAsia="Times New Roman" w:hAnsi="Arial" w:cs="Arial"/>
          <w:lang w:eastAsia="pl-PL"/>
        </w:rPr>
        <w:t>przysługuje Państwu:</w:t>
      </w:r>
    </w:p>
    <w:p w14:paraId="72948DF6" w14:textId="0F68209B" w:rsidR="00A2533D" w:rsidRPr="00BC1B0D" w:rsidRDefault="00E76A69" w:rsidP="00EB4066">
      <w:pPr>
        <w:spacing w:after="0" w:line="240" w:lineRule="auto"/>
        <w:jc w:val="both"/>
        <w:rPr>
          <w:rFonts w:ascii="Arial" w:eastAsia="Times New Roman" w:hAnsi="Arial" w:cs="Arial"/>
          <w:lang w:eastAsia="pl-PL"/>
        </w:rPr>
      </w:pPr>
      <w:r w:rsidRPr="00BC1B0D">
        <w:rPr>
          <w:rFonts w:ascii="Arial" w:eastAsia="Times New Roman" w:hAnsi="Arial" w:cs="Arial"/>
          <w:lang w:eastAsia="pl-PL"/>
        </w:rPr>
        <w:t xml:space="preserve"> </w:t>
      </w:r>
      <w:r w:rsidR="00A2533D" w:rsidRPr="00BC1B0D">
        <w:rPr>
          <w:rFonts w:ascii="Arial" w:eastAsia="Times New Roman" w:hAnsi="Arial" w:cs="Arial"/>
          <w:lang w:eastAsia="pl-PL"/>
        </w:rPr>
        <w:t xml:space="preserve"> </w:t>
      </w:r>
      <w:r w:rsidRPr="00BC1B0D">
        <w:rPr>
          <w:rFonts w:ascii="Arial" w:eastAsia="Times New Roman" w:hAnsi="Arial" w:cs="Arial"/>
          <w:lang w:eastAsia="pl-PL"/>
        </w:rPr>
        <w:t xml:space="preserve">1) </w:t>
      </w:r>
      <w:r w:rsidR="00A2533D" w:rsidRPr="00BC1B0D">
        <w:rPr>
          <w:rFonts w:ascii="Arial" w:eastAsia="Times New Roman" w:hAnsi="Arial" w:cs="Arial"/>
          <w:lang w:eastAsia="pl-PL"/>
        </w:rPr>
        <w:t>prawo dostępu do swoich danych oraz otrzymania ich kopii</w:t>
      </w:r>
      <w:r w:rsidR="00662528" w:rsidRPr="00BC1B0D">
        <w:rPr>
          <w:rFonts w:ascii="Arial" w:eastAsia="Times New Roman" w:hAnsi="Arial" w:cs="Arial"/>
          <w:lang w:eastAsia="pl-PL"/>
        </w:rPr>
        <w:t>,</w:t>
      </w:r>
    </w:p>
    <w:p w14:paraId="48171DEA" w14:textId="23403B48" w:rsidR="00A2533D" w:rsidRPr="00BC1B0D" w:rsidRDefault="00A2533D" w:rsidP="00EB4066">
      <w:pPr>
        <w:spacing w:after="0" w:line="240" w:lineRule="auto"/>
        <w:jc w:val="both"/>
        <w:rPr>
          <w:rFonts w:ascii="Arial" w:eastAsia="Times New Roman" w:hAnsi="Arial" w:cs="Arial"/>
          <w:lang w:eastAsia="pl-PL"/>
        </w:rPr>
      </w:pPr>
      <w:r w:rsidRPr="00BC1B0D">
        <w:rPr>
          <w:rFonts w:ascii="Arial" w:eastAsia="Times New Roman" w:hAnsi="Arial" w:cs="Arial"/>
          <w:lang w:eastAsia="pl-PL"/>
        </w:rPr>
        <w:t xml:space="preserve">  2)</w:t>
      </w:r>
      <w:r w:rsidR="00662528" w:rsidRPr="00BC1B0D">
        <w:rPr>
          <w:rFonts w:ascii="Arial" w:eastAsia="Times New Roman" w:hAnsi="Arial" w:cs="Arial"/>
          <w:lang w:eastAsia="pl-PL"/>
        </w:rPr>
        <w:t xml:space="preserve"> </w:t>
      </w:r>
      <w:r w:rsidRPr="00BC1B0D">
        <w:rPr>
          <w:rFonts w:ascii="Arial" w:eastAsia="Times New Roman" w:hAnsi="Arial" w:cs="Arial"/>
          <w:lang w:eastAsia="pl-PL"/>
        </w:rPr>
        <w:t>prawo do sprostowania (poprawiania) swoich danych</w:t>
      </w:r>
      <w:r w:rsidR="00662528" w:rsidRPr="00BC1B0D">
        <w:rPr>
          <w:rFonts w:ascii="Arial" w:eastAsia="Times New Roman" w:hAnsi="Arial" w:cs="Arial"/>
          <w:lang w:eastAsia="pl-PL"/>
        </w:rPr>
        <w:t>,</w:t>
      </w:r>
    </w:p>
    <w:p w14:paraId="39E3641D" w14:textId="16BA48C6" w:rsidR="00A2533D" w:rsidRPr="00BC1B0D" w:rsidRDefault="00A2533D" w:rsidP="00EB4066">
      <w:pPr>
        <w:spacing w:after="0" w:line="240" w:lineRule="auto"/>
        <w:jc w:val="both"/>
        <w:rPr>
          <w:rFonts w:ascii="Arial" w:eastAsia="Times New Roman" w:hAnsi="Arial" w:cs="Arial"/>
          <w:lang w:eastAsia="pl-PL"/>
        </w:rPr>
      </w:pPr>
      <w:r w:rsidRPr="00BC1B0D">
        <w:rPr>
          <w:rFonts w:ascii="Arial" w:eastAsia="Times New Roman" w:hAnsi="Arial" w:cs="Arial"/>
          <w:lang w:eastAsia="pl-PL"/>
        </w:rPr>
        <w:t xml:space="preserve">  3)</w:t>
      </w:r>
      <w:r w:rsidR="00662528" w:rsidRPr="00BC1B0D">
        <w:rPr>
          <w:rFonts w:ascii="Arial" w:eastAsia="Times New Roman" w:hAnsi="Arial" w:cs="Arial"/>
          <w:lang w:eastAsia="pl-PL"/>
        </w:rPr>
        <w:t xml:space="preserve"> prawo do </w:t>
      </w:r>
      <w:r w:rsidRPr="00BC1B0D">
        <w:rPr>
          <w:rFonts w:ascii="Arial" w:eastAsia="Times New Roman" w:hAnsi="Arial" w:cs="Arial"/>
          <w:lang w:eastAsia="pl-PL"/>
        </w:rPr>
        <w:t>usunięcia tych danych</w:t>
      </w:r>
      <w:r w:rsidR="00662528" w:rsidRPr="00BC1B0D">
        <w:rPr>
          <w:rFonts w:ascii="Arial" w:eastAsia="Times New Roman" w:hAnsi="Arial" w:cs="Arial"/>
          <w:lang w:eastAsia="pl-PL"/>
        </w:rPr>
        <w:t>,</w:t>
      </w:r>
    </w:p>
    <w:p w14:paraId="638478A9" w14:textId="59B80174" w:rsidR="00A2533D" w:rsidRPr="00BC1B0D" w:rsidRDefault="00A2533D" w:rsidP="00EB4066">
      <w:pPr>
        <w:spacing w:after="0" w:line="240" w:lineRule="auto"/>
        <w:jc w:val="both"/>
        <w:rPr>
          <w:rFonts w:ascii="Arial" w:eastAsia="Times New Roman" w:hAnsi="Arial" w:cs="Arial"/>
          <w:lang w:eastAsia="pl-PL"/>
        </w:rPr>
      </w:pPr>
      <w:r w:rsidRPr="00BC1B0D">
        <w:rPr>
          <w:rFonts w:ascii="Arial" w:eastAsia="Times New Roman" w:hAnsi="Arial" w:cs="Arial"/>
          <w:lang w:eastAsia="pl-PL"/>
        </w:rPr>
        <w:t xml:space="preserve">  </w:t>
      </w:r>
      <w:r w:rsidR="00411836" w:rsidRPr="00BC1B0D">
        <w:rPr>
          <w:rFonts w:ascii="Arial" w:eastAsia="Times New Roman" w:hAnsi="Arial" w:cs="Arial"/>
          <w:lang w:eastAsia="pl-PL"/>
        </w:rPr>
        <w:t>4</w:t>
      </w:r>
      <w:r w:rsidRPr="00BC1B0D">
        <w:rPr>
          <w:rFonts w:ascii="Arial" w:eastAsia="Times New Roman" w:hAnsi="Arial" w:cs="Arial"/>
          <w:lang w:eastAsia="pl-PL"/>
        </w:rPr>
        <w:t>)</w:t>
      </w:r>
      <w:r w:rsidR="00662528" w:rsidRPr="00BC1B0D">
        <w:rPr>
          <w:rFonts w:ascii="Arial" w:eastAsia="Times New Roman" w:hAnsi="Arial" w:cs="Arial"/>
          <w:lang w:eastAsia="pl-PL"/>
        </w:rPr>
        <w:t xml:space="preserve"> </w:t>
      </w:r>
      <w:r w:rsidRPr="00BC1B0D">
        <w:rPr>
          <w:rFonts w:ascii="Arial" w:eastAsia="Times New Roman" w:hAnsi="Arial" w:cs="Arial"/>
          <w:lang w:eastAsia="pl-PL"/>
        </w:rPr>
        <w:t>prawo do ograniczenia przetwarzania danych</w:t>
      </w:r>
      <w:r w:rsidR="00662528" w:rsidRPr="00BC1B0D">
        <w:rPr>
          <w:rFonts w:ascii="Arial" w:eastAsia="Times New Roman" w:hAnsi="Arial" w:cs="Arial"/>
          <w:lang w:eastAsia="pl-PL"/>
        </w:rPr>
        <w:t>,</w:t>
      </w:r>
    </w:p>
    <w:p w14:paraId="6C15DA36" w14:textId="7DBAC91B" w:rsidR="00A2533D" w:rsidRPr="00BC1B0D" w:rsidRDefault="00A2533D" w:rsidP="00EB4066">
      <w:pPr>
        <w:spacing w:after="0" w:line="240" w:lineRule="auto"/>
        <w:jc w:val="both"/>
        <w:rPr>
          <w:rFonts w:ascii="Arial" w:eastAsia="Times New Roman" w:hAnsi="Arial" w:cs="Arial"/>
          <w:lang w:eastAsia="pl-PL"/>
        </w:rPr>
      </w:pPr>
      <w:r w:rsidRPr="00BC1B0D">
        <w:rPr>
          <w:rFonts w:ascii="Arial" w:eastAsia="Times New Roman" w:hAnsi="Arial" w:cs="Arial"/>
          <w:lang w:eastAsia="pl-PL"/>
        </w:rPr>
        <w:t xml:space="preserve">  </w:t>
      </w:r>
      <w:r w:rsidR="00411836" w:rsidRPr="00BC1B0D">
        <w:rPr>
          <w:rFonts w:ascii="Arial" w:eastAsia="Times New Roman" w:hAnsi="Arial" w:cs="Arial"/>
          <w:lang w:eastAsia="pl-PL"/>
        </w:rPr>
        <w:t>5</w:t>
      </w:r>
      <w:r w:rsidRPr="00BC1B0D">
        <w:rPr>
          <w:rFonts w:ascii="Arial" w:eastAsia="Times New Roman" w:hAnsi="Arial" w:cs="Arial"/>
          <w:lang w:eastAsia="pl-PL"/>
        </w:rPr>
        <w:t>)</w:t>
      </w:r>
      <w:r w:rsidR="00662528" w:rsidRPr="00BC1B0D">
        <w:rPr>
          <w:rFonts w:ascii="Arial" w:eastAsia="Times New Roman" w:hAnsi="Arial" w:cs="Arial"/>
          <w:lang w:eastAsia="pl-PL"/>
        </w:rPr>
        <w:t xml:space="preserve"> </w:t>
      </w:r>
      <w:r w:rsidRPr="00BC1B0D">
        <w:rPr>
          <w:rFonts w:ascii="Arial" w:eastAsia="Times New Roman" w:hAnsi="Arial" w:cs="Arial"/>
          <w:lang w:eastAsia="pl-PL"/>
        </w:rPr>
        <w:t>prawo do wniesienia sprzeciwu</w:t>
      </w:r>
      <w:r w:rsidR="00662528" w:rsidRPr="00BC1B0D">
        <w:rPr>
          <w:rFonts w:ascii="Arial" w:eastAsia="Times New Roman" w:hAnsi="Arial" w:cs="Arial"/>
          <w:lang w:eastAsia="pl-PL"/>
        </w:rPr>
        <w:t>,</w:t>
      </w:r>
    </w:p>
    <w:p w14:paraId="30E5FFCC" w14:textId="776864D6" w:rsidR="00DA5907" w:rsidRPr="00BC1B0D" w:rsidRDefault="00A2533D" w:rsidP="00BC1B0D">
      <w:pPr>
        <w:spacing w:after="0" w:line="240" w:lineRule="auto"/>
        <w:ind w:left="426" w:hanging="426"/>
        <w:jc w:val="both"/>
        <w:rPr>
          <w:rFonts w:ascii="Arial" w:eastAsia="Times New Roman" w:hAnsi="Arial" w:cs="Arial"/>
          <w:lang w:eastAsia="pl-PL"/>
        </w:rPr>
      </w:pPr>
      <w:r w:rsidRPr="00BC1B0D">
        <w:rPr>
          <w:rFonts w:ascii="Arial" w:eastAsia="Times New Roman" w:hAnsi="Arial" w:cs="Arial"/>
          <w:lang w:eastAsia="pl-PL"/>
        </w:rPr>
        <w:t xml:space="preserve">  </w:t>
      </w:r>
      <w:r w:rsidR="00411836" w:rsidRPr="00BC1B0D">
        <w:rPr>
          <w:rFonts w:ascii="Arial" w:eastAsia="Times New Roman" w:hAnsi="Arial" w:cs="Arial"/>
          <w:lang w:eastAsia="pl-PL"/>
        </w:rPr>
        <w:t>6</w:t>
      </w:r>
      <w:r w:rsidRPr="00BC1B0D">
        <w:rPr>
          <w:rFonts w:ascii="Arial" w:eastAsia="Times New Roman" w:hAnsi="Arial" w:cs="Arial"/>
          <w:lang w:eastAsia="pl-PL"/>
        </w:rPr>
        <w:t>)</w:t>
      </w:r>
      <w:r w:rsidR="009B45CE" w:rsidRPr="00BC1B0D">
        <w:rPr>
          <w:rFonts w:ascii="Arial" w:eastAsia="Times New Roman" w:hAnsi="Arial" w:cs="Arial"/>
          <w:lang w:eastAsia="pl-PL"/>
        </w:rPr>
        <w:t xml:space="preserve"> </w:t>
      </w:r>
      <w:r w:rsidRPr="00BC1B0D">
        <w:rPr>
          <w:rFonts w:ascii="Arial" w:eastAsia="Times New Roman" w:hAnsi="Arial" w:cs="Arial"/>
          <w:lang w:eastAsia="pl-PL"/>
        </w:rPr>
        <w:t>prawo do wniesienia skargi do Pr</w:t>
      </w:r>
      <w:bookmarkStart w:id="0" w:name="_GoBack"/>
      <w:bookmarkEnd w:id="0"/>
      <w:r w:rsidRPr="00BC1B0D">
        <w:rPr>
          <w:rFonts w:ascii="Arial" w:eastAsia="Times New Roman" w:hAnsi="Arial" w:cs="Arial"/>
          <w:lang w:eastAsia="pl-PL"/>
        </w:rPr>
        <w:t>ezesa UODO (na adres Urzędu Ochrony Danych Osobowych, ul. Stawki 2,</w:t>
      </w:r>
      <w:r w:rsidR="00BC1B0D">
        <w:rPr>
          <w:rFonts w:ascii="Arial" w:eastAsia="Times New Roman" w:hAnsi="Arial" w:cs="Arial"/>
          <w:lang w:eastAsia="pl-PL"/>
        </w:rPr>
        <w:t xml:space="preserve"> </w:t>
      </w:r>
      <w:r w:rsidR="00705B30" w:rsidRPr="00BC1B0D">
        <w:rPr>
          <w:rFonts w:ascii="Arial" w:eastAsia="Times New Roman" w:hAnsi="Arial" w:cs="Arial"/>
          <w:lang w:eastAsia="pl-PL"/>
        </w:rPr>
        <w:t>00-</w:t>
      </w:r>
      <w:r w:rsidRPr="00BC1B0D">
        <w:rPr>
          <w:rFonts w:ascii="Arial" w:eastAsia="Times New Roman" w:hAnsi="Arial" w:cs="Arial"/>
          <w:lang w:eastAsia="pl-PL"/>
        </w:rPr>
        <w:t>193Warszawa).</w:t>
      </w:r>
    </w:p>
    <w:p w14:paraId="5C868AE8" w14:textId="77777777" w:rsidR="00DA5907" w:rsidRPr="00BC1B0D" w:rsidRDefault="003D4BD6" w:rsidP="00BC1B0D">
      <w:pPr>
        <w:pStyle w:val="tablecontents"/>
        <w:spacing w:before="240" w:beforeAutospacing="0" w:after="0" w:afterAutospacing="0"/>
        <w:jc w:val="both"/>
        <w:rPr>
          <w:rStyle w:val="Pogrubienie"/>
          <w:rFonts w:ascii="Arial" w:hAnsi="Arial" w:cs="Arial"/>
          <w:sz w:val="22"/>
          <w:szCs w:val="22"/>
        </w:rPr>
      </w:pPr>
      <w:r w:rsidRPr="00BC1B0D">
        <w:rPr>
          <w:rStyle w:val="Pogrubienie"/>
          <w:rFonts w:ascii="Arial" w:hAnsi="Arial" w:cs="Arial"/>
          <w:sz w:val="22"/>
          <w:szCs w:val="22"/>
        </w:rPr>
        <w:t>INFORMACJA</w:t>
      </w:r>
      <w:r w:rsidR="00E87793" w:rsidRPr="00BC1B0D">
        <w:rPr>
          <w:rStyle w:val="Pogrubienie"/>
          <w:rFonts w:ascii="Arial" w:hAnsi="Arial" w:cs="Arial"/>
          <w:sz w:val="22"/>
          <w:szCs w:val="22"/>
        </w:rPr>
        <w:t xml:space="preserve"> </w:t>
      </w:r>
      <w:r w:rsidRPr="00BC1B0D">
        <w:rPr>
          <w:rStyle w:val="Pogrubienie"/>
          <w:rFonts w:ascii="Arial" w:hAnsi="Arial" w:cs="Arial"/>
          <w:sz w:val="22"/>
          <w:szCs w:val="22"/>
        </w:rPr>
        <w:t>O WYMOGU</w:t>
      </w:r>
      <w:r w:rsidR="00E87793" w:rsidRPr="00BC1B0D">
        <w:rPr>
          <w:rStyle w:val="Pogrubienie"/>
          <w:rFonts w:ascii="Arial" w:hAnsi="Arial" w:cs="Arial"/>
          <w:sz w:val="22"/>
          <w:szCs w:val="22"/>
        </w:rPr>
        <w:t xml:space="preserve"> </w:t>
      </w:r>
      <w:r w:rsidRPr="00BC1B0D">
        <w:rPr>
          <w:rStyle w:val="Pogrubienie"/>
          <w:rFonts w:ascii="Arial" w:hAnsi="Arial" w:cs="Arial"/>
          <w:sz w:val="22"/>
          <w:szCs w:val="22"/>
        </w:rPr>
        <w:t>PODANIA DANYCH</w:t>
      </w:r>
    </w:p>
    <w:p w14:paraId="5DF2607A" w14:textId="1A0BFDFC" w:rsidR="001D5E67" w:rsidRPr="00BC1B0D" w:rsidRDefault="00B6564F" w:rsidP="00EB4066">
      <w:pPr>
        <w:pStyle w:val="tablecontents"/>
        <w:spacing w:before="0" w:beforeAutospacing="0" w:after="0" w:afterAutospacing="0"/>
        <w:jc w:val="both"/>
        <w:rPr>
          <w:rFonts w:ascii="Arial" w:hAnsi="Arial" w:cs="Arial"/>
          <w:b/>
          <w:bCs/>
          <w:sz w:val="22"/>
          <w:szCs w:val="22"/>
        </w:rPr>
      </w:pPr>
      <w:r w:rsidRPr="00BC1B0D">
        <w:rPr>
          <w:rFonts w:ascii="Arial" w:hAnsi="Arial" w:cs="Arial"/>
          <w:sz w:val="22"/>
          <w:szCs w:val="22"/>
        </w:rPr>
        <w:t>Podanie przez Państwa danych osobowych</w:t>
      </w:r>
      <w:r w:rsidR="00130D66" w:rsidRPr="00BC1B0D">
        <w:rPr>
          <w:rFonts w:ascii="Arial" w:hAnsi="Arial" w:cs="Arial"/>
          <w:sz w:val="22"/>
          <w:szCs w:val="22"/>
        </w:rPr>
        <w:t xml:space="preserve"> nie jest obowiązkowe jednak konsekwencją ich niepodania będzie brak możliwości rozpatrzenia wniosku w sprawie przyznania ww. stypendium.</w:t>
      </w:r>
    </w:p>
    <w:p w14:paraId="1AC826DC" w14:textId="166E5C60" w:rsidR="00FB3BA9" w:rsidRPr="00BC1B0D" w:rsidRDefault="000A68EA" w:rsidP="00BC1B0D">
      <w:pPr>
        <w:pStyle w:val="tablecontents"/>
        <w:spacing w:after="0"/>
        <w:jc w:val="both"/>
        <w:rPr>
          <w:rFonts w:ascii="Arial" w:hAnsi="Arial" w:cs="Arial"/>
          <w:sz w:val="20"/>
          <w:szCs w:val="20"/>
        </w:rPr>
      </w:pPr>
      <w:r w:rsidRPr="00BC1B0D">
        <w:rPr>
          <w:rFonts w:ascii="Arial" w:hAnsi="Arial" w:cs="Arial"/>
          <w:sz w:val="20"/>
          <w:szCs w:val="20"/>
        </w:rPr>
        <w:t xml:space="preserve">* </w:t>
      </w:r>
      <w:r w:rsidR="00EB4066" w:rsidRPr="00BC1B0D">
        <w:rPr>
          <w:rFonts w:ascii="Arial" w:hAnsi="Arial" w:cs="Arial"/>
          <w:sz w:val="20"/>
          <w:szCs w:val="20"/>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r w:rsidR="009B45CE" w:rsidRPr="00BC1B0D">
        <w:rPr>
          <w:rFonts w:ascii="Arial" w:hAnsi="Arial" w:cs="Arial"/>
          <w:sz w:val="20"/>
          <w:szCs w:val="20"/>
        </w:rPr>
        <w:t xml:space="preserve"> </w:t>
      </w:r>
      <w:r w:rsidR="00EB4066" w:rsidRPr="00BC1B0D">
        <w:rPr>
          <w:rFonts w:ascii="Arial" w:hAnsi="Arial" w:cs="Arial"/>
          <w:sz w:val="20"/>
          <w:szCs w:val="20"/>
        </w:rPr>
        <w:t xml:space="preserve">(Dz. Urz. UE L 119 z 04.05.2016, str. 1 z </w:t>
      </w:r>
      <w:proofErr w:type="spellStart"/>
      <w:r w:rsidR="00EB4066" w:rsidRPr="00BC1B0D">
        <w:rPr>
          <w:rFonts w:ascii="Arial" w:hAnsi="Arial" w:cs="Arial"/>
          <w:sz w:val="20"/>
          <w:szCs w:val="20"/>
        </w:rPr>
        <w:t>późn</w:t>
      </w:r>
      <w:proofErr w:type="spellEnd"/>
      <w:r w:rsidR="00EB4066" w:rsidRPr="00BC1B0D">
        <w:rPr>
          <w:rFonts w:ascii="Arial" w:hAnsi="Arial" w:cs="Arial"/>
          <w:sz w:val="20"/>
          <w:szCs w:val="20"/>
        </w:rPr>
        <w:t>. zm</w:t>
      </w:r>
      <w:r w:rsidR="00B64B6C" w:rsidRPr="00BC1B0D">
        <w:rPr>
          <w:rFonts w:ascii="Arial" w:hAnsi="Arial" w:cs="Arial"/>
          <w:sz w:val="20"/>
          <w:szCs w:val="20"/>
        </w:rPr>
        <w:t>.</w:t>
      </w:r>
      <w:r w:rsidR="00EB4066" w:rsidRPr="00BC1B0D">
        <w:rPr>
          <w:rFonts w:ascii="Arial" w:hAnsi="Arial" w:cs="Arial"/>
          <w:sz w:val="20"/>
          <w:szCs w:val="20"/>
        </w:rPr>
        <w:t>).</w:t>
      </w:r>
    </w:p>
    <w:sectPr w:rsidR="00FB3BA9" w:rsidRPr="00BC1B0D" w:rsidSect="00E8539E">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0F6A"/>
    <w:multiLevelType w:val="hybridMultilevel"/>
    <w:tmpl w:val="C15A41E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1C1FB6"/>
    <w:multiLevelType w:val="hybridMultilevel"/>
    <w:tmpl w:val="875AF062"/>
    <w:lvl w:ilvl="0" w:tplc="2E1EB072">
      <w:start w:val="1"/>
      <w:numFmt w:val="decimal"/>
      <w:lvlText w:val="%1)"/>
      <w:lvlJc w:val="left"/>
      <w:pPr>
        <w:ind w:left="528" w:hanging="36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2" w15:restartNumberingAfterBreak="0">
    <w:nsid w:val="4E445153"/>
    <w:multiLevelType w:val="hybridMultilevel"/>
    <w:tmpl w:val="06D093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890A82"/>
    <w:multiLevelType w:val="hybridMultilevel"/>
    <w:tmpl w:val="B560D5A6"/>
    <w:lvl w:ilvl="0" w:tplc="70B8BAE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CC1EBB"/>
    <w:multiLevelType w:val="hybridMultilevel"/>
    <w:tmpl w:val="321CB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65"/>
    <w:rsid w:val="00027E29"/>
    <w:rsid w:val="00046850"/>
    <w:rsid w:val="00050C49"/>
    <w:rsid w:val="00065F0A"/>
    <w:rsid w:val="000A33DD"/>
    <w:rsid w:val="000A68EA"/>
    <w:rsid w:val="000B6BAE"/>
    <w:rsid w:val="000D4BBE"/>
    <w:rsid w:val="00130D66"/>
    <w:rsid w:val="001515A3"/>
    <w:rsid w:val="00157E6D"/>
    <w:rsid w:val="00191825"/>
    <w:rsid w:val="001944C0"/>
    <w:rsid w:val="001A0067"/>
    <w:rsid w:val="001D5E67"/>
    <w:rsid w:val="00200076"/>
    <w:rsid w:val="00274068"/>
    <w:rsid w:val="002A3FF6"/>
    <w:rsid w:val="002A673A"/>
    <w:rsid w:val="002B1902"/>
    <w:rsid w:val="00316A81"/>
    <w:rsid w:val="003554E4"/>
    <w:rsid w:val="00355F29"/>
    <w:rsid w:val="003B7656"/>
    <w:rsid w:val="003D4BD6"/>
    <w:rsid w:val="003E224E"/>
    <w:rsid w:val="003E30B5"/>
    <w:rsid w:val="00401674"/>
    <w:rsid w:val="00411836"/>
    <w:rsid w:val="00431F29"/>
    <w:rsid w:val="004356CA"/>
    <w:rsid w:val="004455DF"/>
    <w:rsid w:val="00493EEC"/>
    <w:rsid w:val="004B243B"/>
    <w:rsid w:val="004B6CAC"/>
    <w:rsid w:val="004C7833"/>
    <w:rsid w:val="004D06E1"/>
    <w:rsid w:val="00520FCC"/>
    <w:rsid w:val="0056727E"/>
    <w:rsid w:val="0059193F"/>
    <w:rsid w:val="005A053D"/>
    <w:rsid w:val="005D0636"/>
    <w:rsid w:val="005D75FD"/>
    <w:rsid w:val="005F0D45"/>
    <w:rsid w:val="00642449"/>
    <w:rsid w:val="00645BCC"/>
    <w:rsid w:val="00651932"/>
    <w:rsid w:val="00662528"/>
    <w:rsid w:val="006658D7"/>
    <w:rsid w:val="00671A70"/>
    <w:rsid w:val="00683365"/>
    <w:rsid w:val="00686426"/>
    <w:rsid w:val="006874FC"/>
    <w:rsid w:val="006A528C"/>
    <w:rsid w:val="006B0B01"/>
    <w:rsid w:val="00705B30"/>
    <w:rsid w:val="00732063"/>
    <w:rsid w:val="00780F4C"/>
    <w:rsid w:val="007A3333"/>
    <w:rsid w:val="007A678A"/>
    <w:rsid w:val="007C53DB"/>
    <w:rsid w:val="007E5A92"/>
    <w:rsid w:val="00827735"/>
    <w:rsid w:val="00841DC0"/>
    <w:rsid w:val="00863E34"/>
    <w:rsid w:val="008B1FE1"/>
    <w:rsid w:val="008C4E64"/>
    <w:rsid w:val="008D5295"/>
    <w:rsid w:val="00910F2D"/>
    <w:rsid w:val="0091746A"/>
    <w:rsid w:val="009B45CE"/>
    <w:rsid w:val="009C28C0"/>
    <w:rsid w:val="009C44D5"/>
    <w:rsid w:val="009D3078"/>
    <w:rsid w:val="009E3D7F"/>
    <w:rsid w:val="009F1FB7"/>
    <w:rsid w:val="00A2533D"/>
    <w:rsid w:val="00A27FED"/>
    <w:rsid w:val="00A36B06"/>
    <w:rsid w:val="00A36BE1"/>
    <w:rsid w:val="00AB2309"/>
    <w:rsid w:val="00AC0E24"/>
    <w:rsid w:val="00B17BC3"/>
    <w:rsid w:val="00B44A62"/>
    <w:rsid w:val="00B63DB3"/>
    <w:rsid w:val="00B64B6C"/>
    <w:rsid w:val="00B6564F"/>
    <w:rsid w:val="00B84595"/>
    <w:rsid w:val="00B91A73"/>
    <w:rsid w:val="00B963B3"/>
    <w:rsid w:val="00BC1B0D"/>
    <w:rsid w:val="00C2420D"/>
    <w:rsid w:val="00C3296D"/>
    <w:rsid w:val="00C45E33"/>
    <w:rsid w:val="00C47FEA"/>
    <w:rsid w:val="00C86D6F"/>
    <w:rsid w:val="00D0263C"/>
    <w:rsid w:val="00D317C1"/>
    <w:rsid w:val="00D52B29"/>
    <w:rsid w:val="00D85A38"/>
    <w:rsid w:val="00DA5907"/>
    <w:rsid w:val="00DA7E24"/>
    <w:rsid w:val="00DB282C"/>
    <w:rsid w:val="00DF0BB1"/>
    <w:rsid w:val="00E049DC"/>
    <w:rsid w:val="00E21FFF"/>
    <w:rsid w:val="00E246FB"/>
    <w:rsid w:val="00E76A69"/>
    <w:rsid w:val="00E8539E"/>
    <w:rsid w:val="00E87793"/>
    <w:rsid w:val="00EB4066"/>
    <w:rsid w:val="00ED1AB8"/>
    <w:rsid w:val="00ED206F"/>
    <w:rsid w:val="00EF32F0"/>
    <w:rsid w:val="00F37A9D"/>
    <w:rsid w:val="00F40DC9"/>
    <w:rsid w:val="00FA0A95"/>
    <w:rsid w:val="00FB3BA9"/>
    <w:rsid w:val="00FF5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55DE"/>
  <w15:docId w15:val="{5C3C143C-60E2-4E9F-A0F6-24FC15B8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7FED"/>
  </w:style>
  <w:style w:type="paragraph" w:styleId="Nagwek1">
    <w:name w:val="heading 1"/>
    <w:basedOn w:val="Normalny"/>
    <w:next w:val="Normalny"/>
    <w:link w:val="Nagwek1Znak"/>
    <w:uiPriority w:val="9"/>
    <w:qFormat/>
    <w:rsid w:val="00BC1B0D"/>
    <w:pPr>
      <w:keepNext/>
      <w:keepLines/>
      <w:spacing w:before="240" w:after="0"/>
      <w:outlineLvl w:val="0"/>
    </w:pPr>
    <w:rPr>
      <w:rFonts w:ascii="Arial" w:eastAsiaTheme="majorEastAsia" w:hAnsi="Arial" w:cstheme="majorBidi"/>
      <w:color w:val="2F5496" w:themeColor="accent1" w:themeShade="BF"/>
      <w:sz w:val="28"/>
      <w:szCs w:val="32"/>
    </w:rPr>
  </w:style>
  <w:style w:type="paragraph" w:styleId="Nagwek2">
    <w:name w:val="heading 2"/>
    <w:basedOn w:val="Normalny"/>
    <w:link w:val="Nagwek2Znak"/>
    <w:uiPriority w:val="9"/>
    <w:qFormat/>
    <w:rsid w:val="00A36B0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7FED"/>
    <w:pPr>
      <w:ind w:left="720"/>
      <w:contextualSpacing/>
    </w:pPr>
  </w:style>
  <w:style w:type="character" w:customStyle="1" w:styleId="Nagwek2Znak">
    <w:name w:val="Nagłówek 2 Znak"/>
    <w:basedOn w:val="Domylnaczcionkaakapitu"/>
    <w:link w:val="Nagwek2"/>
    <w:uiPriority w:val="9"/>
    <w:rsid w:val="00A36B06"/>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A36B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36B06"/>
    <w:rPr>
      <w:b/>
      <w:bCs/>
    </w:rPr>
  </w:style>
  <w:style w:type="character" w:styleId="Hipercze">
    <w:name w:val="Hyperlink"/>
    <w:basedOn w:val="Domylnaczcionkaakapitu"/>
    <w:uiPriority w:val="99"/>
    <w:unhideWhenUsed/>
    <w:rsid w:val="00A36B06"/>
    <w:rPr>
      <w:color w:val="0000FF"/>
      <w:u w:val="single"/>
    </w:rPr>
  </w:style>
  <w:style w:type="character" w:customStyle="1" w:styleId="Nierozpoznanawzmianka1">
    <w:name w:val="Nierozpoznana wzmianka1"/>
    <w:basedOn w:val="Domylnaczcionkaakapitu"/>
    <w:uiPriority w:val="99"/>
    <w:semiHidden/>
    <w:unhideWhenUsed/>
    <w:rsid w:val="006658D7"/>
    <w:rPr>
      <w:color w:val="605E5C"/>
      <w:shd w:val="clear" w:color="auto" w:fill="E1DFDD"/>
    </w:rPr>
  </w:style>
  <w:style w:type="paragraph" w:customStyle="1" w:styleId="tablecontents">
    <w:name w:val="tablecontents"/>
    <w:basedOn w:val="Normalny"/>
    <w:rsid w:val="00316A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ariel">
    <w:name w:val="tekstariel"/>
    <w:basedOn w:val="Normalny"/>
    <w:rsid w:val="00316A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C1B0D"/>
    <w:rPr>
      <w:rFonts w:ascii="Arial" w:eastAsiaTheme="majorEastAsia" w:hAnsi="Arial" w:cstheme="majorBidi"/>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3796">
      <w:bodyDiv w:val="1"/>
      <w:marLeft w:val="0"/>
      <w:marRight w:val="0"/>
      <w:marTop w:val="0"/>
      <w:marBottom w:val="0"/>
      <w:divBdr>
        <w:top w:val="none" w:sz="0" w:space="0" w:color="auto"/>
        <w:left w:val="none" w:sz="0" w:space="0" w:color="auto"/>
        <w:bottom w:val="none" w:sz="0" w:space="0" w:color="auto"/>
        <w:right w:val="none" w:sz="0" w:space="0" w:color="auto"/>
      </w:divBdr>
    </w:div>
    <w:div w:id="360396904">
      <w:bodyDiv w:val="1"/>
      <w:marLeft w:val="0"/>
      <w:marRight w:val="0"/>
      <w:marTop w:val="0"/>
      <w:marBottom w:val="0"/>
      <w:divBdr>
        <w:top w:val="none" w:sz="0" w:space="0" w:color="auto"/>
        <w:left w:val="none" w:sz="0" w:space="0" w:color="auto"/>
        <w:bottom w:val="none" w:sz="0" w:space="0" w:color="auto"/>
        <w:right w:val="none" w:sz="0" w:space="0" w:color="auto"/>
      </w:divBdr>
    </w:div>
    <w:div w:id="589659122">
      <w:bodyDiv w:val="1"/>
      <w:marLeft w:val="0"/>
      <w:marRight w:val="0"/>
      <w:marTop w:val="0"/>
      <w:marBottom w:val="0"/>
      <w:divBdr>
        <w:top w:val="none" w:sz="0" w:space="0" w:color="auto"/>
        <w:left w:val="none" w:sz="0" w:space="0" w:color="auto"/>
        <w:bottom w:val="none" w:sz="0" w:space="0" w:color="auto"/>
        <w:right w:val="none" w:sz="0" w:space="0" w:color="auto"/>
      </w:divBdr>
      <w:divsChild>
        <w:div w:id="357202983">
          <w:marLeft w:val="0"/>
          <w:marRight w:val="0"/>
          <w:marTop w:val="0"/>
          <w:marBottom w:val="0"/>
          <w:divBdr>
            <w:top w:val="none" w:sz="0" w:space="0" w:color="auto"/>
            <w:left w:val="none" w:sz="0" w:space="0" w:color="auto"/>
            <w:bottom w:val="none" w:sz="0" w:space="0" w:color="auto"/>
            <w:right w:val="none" w:sz="0" w:space="0" w:color="auto"/>
          </w:divBdr>
          <w:divsChild>
            <w:div w:id="7318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owiat.kalis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5C0B-913B-419E-B470-4EA4986B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382</Words>
  <Characters>2298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admin</cp:lastModifiedBy>
  <cp:revision>38</cp:revision>
  <cp:lastPrinted>2020-05-05T08:58:00Z</cp:lastPrinted>
  <dcterms:created xsi:type="dcterms:W3CDTF">2020-04-27T08:15:00Z</dcterms:created>
  <dcterms:modified xsi:type="dcterms:W3CDTF">2021-06-30T10:56:00Z</dcterms:modified>
</cp:coreProperties>
</file>